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C9" w:rsidRPr="00AD578A" w:rsidRDefault="00FD4BC9" w:rsidP="00F57535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AD578A">
        <w:rPr>
          <w:rFonts w:ascii="GHEA Grapalat" w:hAnsi="GHEA Grapalat"/>
          <w:b/>
          <w:sz w:val="24"/>
          <w:szCs w:val="24"/>
        </w:rPr>
        <w:t>ՆԱԽԱԳԻԾ</w:t>
      </w:r>
    </w:p>
    <w:p w:rsidR="00FD4BC9" w:rsidRPr="00AD578A" w:rsidRDefault="00FD4BC9" w:rsidP="00F575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D578A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FD4BC9" w:rsidRPr="0034516A" w:rsidRDefault="00FD4BC9" w:rsidP="00F575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4516A">
        <w:rPr>
          <w:rFonts w:ascii="GHEA Grapalat" w:hAnsi="GHEA Grapalat"/>
          <w:b/>
          <w:sz w:val="24"/>
          <w:szCs w:val="24"/>
        </w:rPr>
        <w:t>ՈՐՈՇՈՒՄ</w:t>
      </w:r>
    </w:p>
    <w:p w:rsidR="00FD4BC9" w:rsidRPr="0034516A" w:rsidRDefault="00FD4BC9" w:rsidP="00F575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516A">
        <w:rPr>
          <w:rFonts w:ascii="GHEA Grapalat" w:hAnsi="GHEA Grapalat"/>
          <w:b/>
          <w:sz w:val="24"/>
          <w:szCs w:val="24"/>
          <w:lang w:val="hy-AM"/>
        </w:rPr>
        <w:t>202</w:t>
      </w:r>
      <w:r w:rsidR="00CC2619" w:rsidRPr="0034516A">
        <w:rPr>
          <w:rFonts w:ascii="GHEA Grapalat" w:hAnsi="GHEA Grapalat"/>
          <w:b/>
          <w:sz w:val="24"/>
          <w:szCs w:val="24"/>
        </w:rPr>
        <w:t>5</w:t>
      </w:r>
      <w:r w:rsidRPr="0034516A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Pr="0034516A">
        <w:rPr>
          <w:rFonts w:ascii="GHEA Grapalat" w:hAnsi="GHEA Grapalat"/>
          <w:b/>
          <w:sz w:val="24"/>
          <w:szCs w:val="24"/>
        </w:rPr>
        <w:t>N</w:t>
      </w:r>
      <w:r w:rsidR="007623D4" w:rsidRPr="0034516A">
        <w:rPr>
          <w:rFonts w:ascii="GHEA Grapalat" w:hAnsi="GHEA Grapalat"/>
          <w:b/>
          <w:sz w:val="24"/>
          <w:szCs w:val="24"/>
        </w:rPr>
        <w:t xml:space="preserve">  </w:t>
      </w:r>
      <w:r w:rsidRPr="0034516A">
        <w:rPr>
          <w:rFonts w:ascii="GHEA Grapalat" w:hAnsi="GHEA Grapalat"/>
          <w:b/>
          <w:sz w:val="24"/>
          <w:szCs w:val="24"/>
        </w:rPr>
        <w:t xml:space="preserve"> - </w:t>
      </w:r>
      <w:r w:rsidRPr="0034516A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CC2619" w:rsidRPr="0034516A" w:rsidRDefault="008C583C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34516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ԱՌՈՂՋԱՊԱՀԱԿԱՆ ԵՎ ԱՇԽԱՏԱՆՔԻ ՏԵՍՉԱԿԱՆ ՄԱՐՄՆԻ </w:t>
      </w:r>
      <w:r w:rsidRPr="001F7621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ԿՈՂՄԻՑ</w:t>
      </w:r>
      <w:r w:rsidRPr="0034516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ԱՆՁԻ ՖՈՒՆԿՑԻՈՆԱԼՈՒԹՅԱՆ ԳՆԱՀԱՏՄԱՆ ՈԼՈՐՏՈՒՄ ԻՐԱԿԱՆԱՑՎՈՂ Դ</w:t>
      </w:r>
      <w:r w:rsidR="00E93738" w:rsidRPr="0034516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ԻՏԱՐԿՈՒՄՆԵՐԻ ՏԱՐԵԿԱՆ ԾՐԱԳԻՐԸ ԿԱԶՄԵԼՈՒ ՄԵԹՈԴԱԲԱՆՈՒԹՅՈՒՆԸ </w:t>
      </w:r>
      <w:bookmarkStart w:id="0" w:name="_GoBack"/>
      <w:bookmarkEnd w:id="0"/>
      <w:r w:rsidR="00E93738" w:rsidRPr="0034516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ՀԱՍՏԱՏԵԼՈՒ ՄԱՍԻՆ</w:t>
      </w:r>
    </w:p>
    <w:p w:rsidR="00E93738" w:rsidRPr="00BB19AD" w:rsidRDefault="00E93738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FD4BC9" w:rsidRPr="00BB19AD" w:rsidRDefault="00E93738" w:rsidP="00F57535">
      <w:pPr>
        <w:spacing w:after="0" w:line="36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Ղեկավարվելով 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Անձի </w:t>
      </w:r>
      <w:proofErr w:type="spellStart"/>
      <w:r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ֆունկցիոնալության</w:t>
      </w:r>
      <w:proofErr w:type="spellEnd"/>
      <w:r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գնահատման մասին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օրենքի </w:t>
      </w:r>
      <w:r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11.1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4516A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հոդվածի </w:t>
      </w:r>
      <w:r w:rsidRPr="00BB19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4-րդ մասով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Հայաստանի Հանրապետության կառավարությունը </w:t>
      </w:r>
      <w:r w:rsidR="00FD4BC9" w:rsidRPr="00BB19AD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որոշում է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E93738" w:rsidRPr="00BB19AD" w:rsidRDefault="00E93738" w:rsidP="00F57535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B19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Հաստատել</w:t>
      </w:r>
      <w:r w:rsidR="008C583C" w:rsidRPr="00BB19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B3C46" w:rsidRPr="00BB19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="008C583C" w:rsidRPr="00BB19AD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ռողջապահական և աշխատանքի տեսչական մարմնի </w:t>
      </w:r>
      <w:r w:rsidR="008C583C" w:rsidRPr="00BB19AD">
        <w:rPr>
          <w:rFonts w:ascii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  <w:t>կողմից</w:t>
      </w:r>
      <w:r w:rsidR="008C583C" w:rsidRPr="00BB19AD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անձի </w:t>
      </w:r>
      <w:proofErr w:type="spellStart"/>
      <w:r w:rsidR="008C583C" w:rsidRPr="00BB19AD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ֆունկցիոնալության</w:t>
      </w:r>
      <w:proofErr w:type="spellEnd"/>
      <w:r w:rsidR="008C583C" w:rsidRPr="00BB19AD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գնահատման ոլորտում իրականացվող</w:t>
      </w:r>
      <w:r w:rsidR="008C583C" w:rsidRPr="00BB19AD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BB19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դիտարկումների տարեկան ծրագիրը կազմելու մեթոդաբանությունը</w:t>
      </w:r>
      <w:r w:rsidR="0034516A" w:rsidRPr="00BB19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՝ համաձայն հավելվածի:</w:t>
      </w:r>
    </w:p>
    <w:p w:rsidR="009362F9" w:rsidRPr="00BB19AD" w:rsidRDefault="00FD4BC9" w:rsidP="00F57535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B19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E93738" w:rsidRDefault="00E93738" w:rsidP="00E937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D4BC9" w:rsidRPr="001E42B3" w:rsidRDefault="00FD4BC9" w:rsidP="00F57535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07820" w:rsidRPr="001E42B3" w:rsidRDefault="00C07820" w:rsidP="00F57535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D4BC9" w:rsidRPr="001E42B3" w:rsidRDefault="00FD4BC9" w:rsidP="00F57535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E42B3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FD4BC9" w:rsidRPr="00C07820" w:rsidRDefault="00F57535" w:rsidP="00297E21">
      <w:pPr>
        <w:tabs>
          <w:tab w:val="left" w:pos="1080"/>
        </w:tabs>
        <w:spacing w:after="0" w:line="360" w:lineRule="auto"/>
        <w:ind w:left="720"/>
        <w:jc w:val="center"/>
        <w:rPr>
          <w:lang w:val="hy-AM"/>
        </w:rPr>
      </w:pPr>
      <w:r w:rsidRPr="001E42B3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ab/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ab/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ab/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ab/>
      </w:r>
      <w:r w:rsidRPr="001E42B3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ab/>
        <w:t>ՆԻԿՈԼ ՓԱՇԻՆՅԱՆ</w:t>
      </w:r>
    </w:p>
    <w:sectPr w:rsidR="00FD4BC9" w:rsidRPr="00C07820" w:rsidSect="00FD4BC9">
      <w:pgSz w:w="11906" w:h="16838" w:code="9"/>
      <w:pgMar w:top="1134" w:right="851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252D"/>
    <w:multiLevelType w:val="hybridMultilevel"/>
    <w:tmpl w:val="BDFE2B60"/>
    <w:lvl w:ilvl="0" w:tplc="FDDEB6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4" w:hanging="360"/>
      </w:pPr>
    </w:lvl>
    <w:lvl w:ilvl="2" w:tplc="0409001B" w:tentative="1">
      <w:start w:val="1"/>
      <w:numFmt w:val="lowerRoman"/>
      <w:lvlText w:val="%3."/>
      <w:lvlJc w:val="right"/>
      <w:pPr>
        <w:ind w:left="1424" w:hanging="180"/>
      </w:pPr>
    </w:lvl>
    <w:lvl w:ilvl="3" w:tplc="0409000F" w:tentative="1">
      <w:start w:val="1"/>
      <w:numFmt w:val="decimal"/>
      <w:lvlText w:val="%4."/>
      <w:lvlJc w:val="left"/>
      <w:pPr>
        <w:ind w:left="2144" w:hanging="360"/>
      </w:pPr>
    </w:lvl>
    <w:lvl w:ilvl="4" w:tplc="04090019" w:tentative="1">
      <w:start w:val="1"/>
      <w:numFmt w:val="lowerLetter"/>
      <w:lvlText w:val="%5."/>
      <w:lvlJc w:val="left"/>
      <w:pPr>
        <w:ind w:left="2864" w:hanging="360"/>
      </w:pPr>
    </w:lvl>
    <w:lvl w:ilvl="5" w:tplc="0409001B" w:tentative="1">
      <w:start w:val="1"/>
      <w:numFmt w:val="lowerRoman"/>
      <w:lvlText w:val="%6."/>
      <w:lvlJc w:val="right"/>
      <w:pPr>
        <w:ind w:left="3584" w:hanging="180"/>
      </w:pPr>
    </w:lvl>
    <w:lvl w:ilvl="6" w:tplc="0409000F" w:tentative="1">
      <w:start w:val="1"/>
      <w:numFmt w:val="decimal"/>
      <w:lvlText w:val="%7."/>
      <w:lvlJc w:val="left"/>
      <w:pPr>
        <w:ind w:left="4304" w:hanging="360"/>
      </w:pPr>
    </w:lvl>
    <w:lvl w:ilvl="7" w:tplc="04090019" w:tentative="1">
      <w:start w:val="1"/>
      <w:numFmt w:val="lowerLetter"/>
      <w:lvlText w:val="%8."/>
      <w:lvlJc w:val="left"/>
      <w:pPr>
        <w:ind w:left="5024" w:hanging="360"/>
      </w:pPr>
    </w:lvl>
    <w:lvl w:ilvl="8" w:tplc="0409001B" w:tentative="1">
      <w:start w:val="1"/>
      <w:numFmt w:val="lowerRoman"/>
      <w:lvlText w:val="%9."/>
      <w:lvlJc w:val="right"/>
      <w:pPr>
        <w:ind w:left="5744" w:hanging="180"/>
      </w:pPr>
    </w:lvl>
  </w:abstractNum>
  <w:abstractNum w:abstractNumId="1" w15:restartNumberingAfterBreak="0">
    <w:nsid w:val="20F17C80"/>
    <w:multiLevelType w:val="hybridMultilevel"/>
    <w:tmpl w:val="0F848C20"/>
    <w:lvl w:ilvl="0" w:tplc="6E7E759C">
      <w:start w:val="9"/>
      <w:numFmt w:val="decimal"/>
      <w:suff w:val="nothing"/>
      <w:lvlText w:val="%1."/>
      <w:lvlJc w:val="left"/>
      <w:pPr>
        <w:ind w:left="964" w:hanging="3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849"/>
    <w:multiLevelType w:val="hybridMultilevel"/>
    <w:tmpl w:val="273A5130"/>
    <w:lvl w:ilvl="0" w:tplc="05CE23AE">
      <w:start w:val="1"/>
      <w:numFmt w:val="decimal"/>
      <w:suff w:val="nothing"/>
      <w:lvlText w:val="%1."/>
      <w:lvlJc w:val="left"/>
      <w:pPr>
        <w:ind w:left="964" w:hanging="1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5FC5"/>
    <w:multiLevelType w:val="hybridMultilevel"/>
    <w:tmpl w:val="424A9E8C"/>
    <w:lvl w:ilvl="0" w:tplc="EB802D82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DDF321C"/>
    <w:multiLevelType w:val="hybridMultilevel"/>
    <w:tmpl w:val="0DD2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7D7"/>
    <w:multiLevelType w:val="hybridMultilevel"/>
    <w:tmpl w:val="521A43DA"/>
    <w:lvl w:ilvl="0" w:tplc="921EED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D033F"/>
    <w:multiLevelType w:val="hybridMultilevel"/>
    <w:tmpl w:val="415A94E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7" w15:restartNumberingAfterBreak="0">
    <w:nsid w:val="663671C1"/>
    <w:multiLevelType w:val="hybridMultilevel"/>
    <w:tmpl w:val="B7F8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28"/>
    <w:rsid w:val="00061C27"/>
    <w:rsid w:val="0007168E"/>
    <w:rsid w:val="000827A1"/>
    <w:rsid w:val="000A2A57"/>
    <w:rsid w:val="00103E9E"/>
    <w:rsid w:val="001352A0"/>
    <w:rsid w:val="00153DF6"/>
    <w:rsid w:val="001A1967"/>
    <w:rsid w:val="001E42B3"/>
    <w:rsid w:val="001F7621"/>
    <w:rsid w:val="00202480"/>
    <w:rsid w:val="00260F35"/>
    <w:rsid w:val="00297E21"/>
    <w:rsid w:val="002C0C6D"/>
    <w:rsid w:val="0034516A"/>
    <w:rsid w:val="00353647"/>
    <w:rsid w:val="00375962"/>
    <w:rsid w:val="003A7565"/>
    <w:rsid w:val="00473FD4"/>
    <w:rsid w:val="00475A28"/>
    <w:rsid w:val="004D1B6A"/>
    <w:rsid w:val="00537EE2"/>
    <w:rsid w:val="005D0EF7"/>
    <w:rsid w:val="005F7849"/>
    <w:rsid w:val="006225E8"/>
    <w:rsid w:val="00637D1E"/>
    <w:rsid w:val="006B29F1"/>
    <w:rsid w:val="006C0B77"/>
    <w:rsid w:val="006E0BCF"/>
    <w:rsid w:val="007623D4"/>
    <w:rsid w:val="007A20C4"/>
    <w:rsid w:val="007B3B86"/>
    <w:rsid w:val="007C0F28"/>
    <w:rsid w:val="008242FF"/>
    <w:rsid w:val="00862241"/>
    <w:rsid w:val="00870751"/>
    <w:rsid w:val="008C583C"/>
    <w:rsid w:val="00922C48"/>
    <w:rsid w:val="00925AD7"/>
    <w:rsid w:val="009362F9"/>
    <w:rsid w:val="009B328D"/>
    <w:rsid w:val="009B5831"/>
    <w:rsid w:val="009F6B14"/>
    <w:rsid w:val="00A07D24"/>
    <w:rsid w:val="00A13365"/>
    <w:rsid w:val="00A21259"/>
    <w:rsid w:val="00A6115A"/>
    <w:rsid w:val="00AC188B"/>
    <w:rsid w:val="00AD578A"/>
    <w:rsid w:val="00B164A1"/>
    <w:rsid w:val="00B915B7"/>
    <w:rsid w:val="00BB19AD"/>
    <w:rsid w:val="00C07820"/>
    <w:rsid w:val="00C2692E"/>
    <w:rsid w:val="00CC052C"/>
    <w:rsid w:val="00CC2619"/>
    <w:rsid w:val="00CD0EEA"/>
    <w:rsid w:val="00D30B1B"/>
    <w:rsid w:val="00D61109"/>
    <w:rsid w:val="00E0564B"/>
    <w:rsid w:val="00E65BED"/>
    <w:rsid w:val="00E93738"/>
    <w:rsid w:val="00EA59DF"/>
    <w:rsid w:val="00EB3C46"/>
    <w:rsid w:val="00EE4070"/>
    <w:rsid w:val="00F12C76"/>
    <w:rsid w:val="00F361FF"/>
    <w:rsid w:val="00F57535"/>
    <w:rsid w:val="00F8713F"/>
    <w:rsid w:val="00FD4BC9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7BE35-A522-4F9E-A21B-A192AC3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BC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D4B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2619"/>
    <w:rPr>
      <w:b/>
      <w:bCs/>
    </w:rPr>
  </w:style>
  <w:style w:type="paragraph" w:styleId="NormalWeb">
    <w:name w:val="Normal (Web)"/>
    <w:basedOn w:val="Normal"/>
    <w:uiPriority w:val="99"/>
    <w:unhideWhenUsed/>
    <w:rsid w:val="00936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0782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1927-E0A6-4D67-93A6-E7C82186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>https:/mul2.gov.am/tasks/1172243/oneclick?token=93471e273bce92c6933b274621f187b6</cp:keywords>
  <dc:description/>
  <cp:lastModifiedBy>Suren Semerjyan</cp:lastModifiedBy>
  <cp:revision>10</cp:revision>
  <dcterms:created xsi:type="dcterms:W3CDTF">2025-06-25T10:07:00Z</dcterms:created>
  <dcterms:modified xsi:type="dcterms:W3CDTF">2025-09-02T10:52:00Z</dcterms:modified>
</cp:coreProperties>
</file>